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</w:t>
      </w:r>
      <w:proofErr w:type="gramStart"/>
      <w:r w:rsidR="004365C0">
        <w:rPr>
          <w:rFonts w:cstheme="minorHAnsi"/>
          <w:b/>
          <w:bCs/>
        </w:rPr>
        <w:t>costituendo</w:t>
      </w:r>
      <w:proofErr w:type="gramEnd"/>
    </w:p>
    <w:p w:rsidR="00EA1E85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 w:rsidR="00EA1E85">
        <w:rPr>
          <w:rFonts w:cstheme="minorHAnsi"/>
          <w:b/>
          <w:bCs/>
        </w:rPr>
        <w:t xml:space="preserve">inerente imprese </w:t>
      </w:r>
      <w:proofErr w:type="gramStart"/>
      <w:r w:rsidR="00EA1E85">
        <w:rPr>
          <w:rFonts w:cstheme="minorHAnsi"/>
          <w:b/>
          <w:bCs/>
        </w:rPr>
        <w:t>facenti parte</w:t>
      </w:r>
      <w:proofErr w:type="gramEnd"/>
      <w:r w:rsidR="00EA1E85">
        <w:rPr>
          <w:rFonts w:cstheme="minorHAnsi"/>
          <w:b/>
          <w:bCs/>
        </w:rPr>
        <w:t xml:space="preserve"> il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 RAGGRUPPAMENTO TEMPORANEO DI IMPRESE O</w:t>
      </w:r>
      <w:proofErr w:type="gramStart"/>
      <w:r w:rsidRPr="00673063">
        <w:rPr>
          <w:rFonts w:cstheme="minorHAnsi"/>
          <w:b/>
          <w:bCs/>
        </w:rPr>
        <w:t xml:space="preserve">  </w:t>
      </w:r>
      <w:proofErr w:type="gramEnd"/>
      <w:r w:rsidRPr="00673063">
        <w:rPr>
          <w:rFonts w:cstheme="minorHAnsi"/>
          <w:b/>
          <w:bCs/>
        </w:rPr>
        <w:t>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3F2483" w:rsidRPr="00673063" w:rsidRDefault="00BA3947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3F2483" w:rsidRPr="00673063">
        <w:rPr>
          <w:rFonts w:cstheme="minorHAnsi"/>
          <w:b/>
          <w:bCs/>
        </w:rPr>
        <w:t xml:space="preserve"> ROMA</w:t>
      </w:r>
    </w:p>
    <w:p w:rsidR="00F91FD5" w:rsidRPr="004A017A" w:rsidRDefault="00F91FD5" w:rsidP="00F91F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Procedura esperita ai sensi di quanto previsto dall’art. 19 </w:t>
      </w:r>
      <w:proofErr w:type="spellStart"/>
      <w:proofErr w:type="gramStart"/>
      <w:r w:rsidRPr="004A017A">
        <w:rPr>
          <w:rFonts w:ascii="Calibri" w:eastAsia="Times New Roman" w:hAnsi="Calibri" w:cs="Times New Roman"/>
          <w:b/>
          <w:i/>
          <w:lang w:eastAsia="it-IT"/>
        </w:rPr>
        <w:t>Lett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.</w:t>
      </w:r>
      <w:proofErr w:type="gramEnd"/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 f) e dall’ art. 27 del D.lgs. n. 163/06 - Codice dei Contratti</w:t>
      </w:r>
    </w:p>
    <w:p w:rsidR="00F91FD5" w:rsidRPr="004A017A" w:rsidRDefault="00F91FD5" w:rsidP="00F91FD5">
      <w:pPr>
        <w:widowControl w:val="0"/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Times New Roman"/>
          <w:i/>
          <w:lang w:eastAsia="it-IT"/>
        </w:rPr>
      </w:pPr>
    </w:p>
    <w:p w:rsidR="00F91FD5" w:rsidRPr="004A017A" w:rsidRDefault="00F91FD5" w:rsidP="00F91FD5">
      <w:pPr>
        <w:widowControl w:val="0"/>
        <w:spacing w:after="120" w:line="240" w:lineRule="auto"/>
        <w:ind w:left="1260" w:hanging="1260"/>
        <w:jc w:val="center"/>
        <w:rPr>
          <w:rFonts w:ascii="Calibri" w:eastAsia="Times New Roman" w:hAnsi="Calibri" w:cs="Times New Roman"/>
          <w:b/>
          <w:i/>
          <w:lang w:eastAsia="it-IT"/>
        </w:rPr>
      </w:pPr>
      <w:proofErr w:type="gramStart"/>
      <w:r w:rsidRPr="004A017A">
        <w:rPr>
          <w:rFonts w:ascii="Calibri" w:eastAsia="Times New Roman" w:hAnsi="Calibri" w:cs="Times New Roman"/>
          <w:b/>
          <w:i/>
          <w:lang w:eastAsia="it-IT"/>
        </w:rPr>
        <w:t>per</w:t>
      </w:r>
      <w:proofErr w:type="gramEnd"/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 l’affidamento di attività industriali relative al progetto scientifico RIME (Radar for </w:t>
      </w:r>
      <w:proofErr w:type="spellStart"/>
      <w:r w:rsidRPr="004A017A">
        <w:rPr>
          <w:rFonts w:ascii="Calibri" w:eastAsia="Times New Roman" w:hAnsi="Calibri" w:cs="Times New Roman"/>
          <w:b/>
          <w:i/>
          <w:lang w:eastAsia="it-IT"/>
        </w:rPr>
        <w:t>Ice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 Moon </w:t>
      </w:r>
      <w:proofErr w:type="spellStart"/>
      <w:r w:rsidRPr="004A017A">
        <w:rPr>
          <w:rFonts w:ascii="Calibri" w:eastAsia="Times New Roman" w:hAnsi="Calibri" w:cs="Times New Roman"/>
          <w:b/>
          <w:i/>
          <w:lang w:eastAsia="it-IT"/>
        </w:rPr>
        <w:t>exploration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) su JUICE  per la progettazione  della parte digitale dello strumento  nonché per la definizione dell’integrazione dello stesso con la parte ricevente realizzata dal JPL e con la parte trasmittente realizzata dall’università dell’IOWA.</w:t>
      </w:r>
    </w:p>
    <w:p w:rsidR="005B1E0C" w:rsidRPr="00673063" w:rsidRDefault="005B1E0C" w:rsidP="005B1E0C">
      <w:pPr>
        <w:rPr>
          <w:rFonts w:cstheme="minorHAnsi"/>
          <w:i/>
          <w:iCs/>
        </w:rPr>
      </w:pPr>
      <w:bookmarkStart w:id="0" w:name="_GoBack"/>
      <w:bookmarkEnd w:id="0"/>
    </w:p>
    <w:p w:rsidR="00F43124" w:rsidRPr="00D5620B" w:rsidRDefault="00F43124" w:rsidP="00F43124">
      <w:pPr>
        <w:jc w:val="center"/>
        <w:rPr>
          <w:rFonts w:cstheme="minorHAnsi"/>
          <w:b/>
        </w:rPr>
      </w:pPr>
      <w:proofErr w:type="gramStart"/>
      <w:r w:rsidRPr="00D5620B">
        <w:rPr>
          <w:rFonts w:cstheme="minorHAnsi"/>
          <w:b/>
        </w:rPr>
        <w:t xml:space="preserve">L’ </w:t>
      </w:r>
      <w:proofErr w:type="gramEnd"/>
      <w:r w:rsidRPr="00D5620B">
        <w:rPr>
          <w:rFonts w:cstheme="minorHAnsi"/>
          <w:b/>
        </w:rPr>
        <w:t>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</w:t>
      </w:r>
      <w:proofErr w:type="gramStart"/>
      <w:r w:rsidRPr="00F43124">
        <w:rPr>
          <w:rFonts w:cstheme="minorHAnsi"/>
          <w:b/>
        </w:rPr>
        <w:t>,</w:t>
      </w:r>
      <w:proofErr w:type="gramEnd"/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 xml:space="preserve">SARÀ </w:t>
      </w:r>
      <w:r w:rsidR="00EA1E85">
        <w:rPr>
          <w:rFonts w:cstheme="minorHAnsi"/>
          <w:b/>
        </w:rPr>
        <w:t xml:space="preserve">EVENTUALMENTE </w:t>
      </w:r>
      <w:r w:rsidRPr="00F43124">
        <w:rPr>
          <w:rFonts w:cstheme="minorHAnsi"/>
          <w:b/>
        </w:rPr>
        <w:t>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</w:t>
      </w:r>
      <w:r w:rsidR="003F2483"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BF4647" w:rsidRPr="00BF4647" w:rsidRDefault="005B1E0C" w:rsidP="002D7A99">
      <w:pPr>
        <w:jc w:val="both"/>
        <w:rPr>
          <w:rFonts w:cstheme="minorHAnsi"/>
          <w:i/>
        </w:rPr>
      </w:pPr>
      <w:proofErr w:type="gramStart"/>
      <w:r w:rsidRPr="00673063">
        <w:rPr>
          <w:rFonts w:cstheme="minorHAnsi"/>
        </w:rPr>
        <w:t>di</w:t>
      </w:r>
      <w:proofErr w:type="gramEnd"/>
      <w:r w:rsidRPr="00673063">
        <w:rPr>
          <w:rFonts w:cstheme="minorHAnsi"/>
        </w:rPr>
        <w:t xml:space="preserve">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</w:t>
      </w:r>
      <w:r w:rsidR="00BE339C">
        <w:rPr>
          <w:rFonts w:cstheme="minorHAnsi"/>
        </w:rPr>
        <w:t xml:space="preserve">la dichiarazione dovrà </w:t>
      </w:r>
      <w:r w:rsidR="00903EF1" w:rsidRPr="00903EF1">
        <w:rPr>
          <w:rFonts w:cstheme="minorHAnsi"/>
        </w:rPr>
        <w:t>essere timbrata e</w:t>
      </w:r>
      <w:proofErr w:type="gramStart"/>
      <w:r w:rsidR="00903EF1" w:rsidRPr="00903EF1">
        <w:rPr>
          <w:rFonts w:cstheme="minorHAnsi"/>
        </w:rPr>
        <w:t xml:space="preserve">  </w:t>
      </w:r>
      <w:proofErr w:type="gramEnd"/>
      <w:r w:rsidR="00903EF1" w:rsidRPr="00903EF1">
        <w:rPr>
          <w:rFonts w:cstheme="minorHAnsi"/>
        </w:rPr>
        <w:t xml:space="preserve">sottoscritta dal rappresentante legale della società mandataria del Raggruppamento </w:t>
      </w:r>
      <w:r w:rsidR="00903EF1">
        <w:rPr>
          <w:rFonts w:cstheme="minorHAnsi"/>
        </w:rPr>
        <w:t>Temporaneo d’Imprese/ capogruppo del Consorzio.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 xml:space="preserve">Dovrà essere allegata copia fotostatica del documento di riconoscimento </w:t>
      </w:r>
      <w:proofErr w:type="gramStart"/>
      <w:r w:rsidRPr="00273B6E">
        <w:rPr>
          <w:rFonts w:cstheme="minorHAnsi"/>
        </w:rPr>
        <w:t>dei</w:t>
      </w:r>
      <w:proofErr w:type="gramEnd"/>
      <w:r w:rsidRPr="00273B6E">
        <w:rPr>
          <w:rFonts w:cstheme="minorHAnsi"/>
        </w:rPr>
        <w:t xml:space="preserve"> soggetti firmatari.</w:t>
      </w:r>
    </w:p>
    <w:sectPr w:rsidR="00372F44" w:rsidRPr="0067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98" w:rsidRDefault="00800998" w:rsidP="005B1E0C">
      <w:pPr>
        <w:spacing w:after="0" w:line="240" w:lineRule="auto"/>
      </w:pPr>
      <w:r>
        <w:separator/>
      </w:r>
    </w:p>
  </w:endnote>
  <w:endnote w:type="continuationSeparator" w:id="0">
    <w:p w:rsidR="00800998" w:rsidRDefault="00800998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D5">
          <w:rPr>
            <w:noProof/>
          </w:rPr>
          <w:t>2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98" w:rsidRDefault="00800998" w:rsidP="005B1E0C">
      <w:pPr>
        <w:spacing w:after="0" w:line="240" w:lineRule="auto"/>
      </w:pPr>
      <w:r>
        <w:separator/>
      </w:r>
    </w:p>
  </w:footnote>
  <w:footnote w:type="continuationSeparator" w:id="0">
    <w:p w:rsidR="00800998" w:rsidRDefault="00800998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proofErr w:type="gramStart"/>
    <w:r>
      <w:t>dich</w:t>
    </w:r>
    <w:proofErr w:type="spellEnd"/>
    <w:r>
      <w:t>.</w:t>
    </w:r>
    <w:proofErr w:type="gramEnd"/>
    <w:r>
      <w:t xml:space="preserve"> RTI/CONSORZIO ORDINARIO</w:t>
    </w:r>
    <w:r w:rsidR="004365C0">
      <w:t xml:space="preserve"> costituendo</w:t>
    </w:r>
    <w:r w:rsidR="00E931DA">
      <w:t xml:space="preserve"> </w:t>
    </w:r>
  </w:p>
  <w:p w:rsidR="005B1E0C" w:rsidRDefault="005B1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1B38A9"/>
    <w:rsid w:val="001C7D9C"/>
    <w:rsid w:val="00273B6E"/>
    <w:rsid w:val="00276F11"/>
    <w:rsid w:val="002D7A99"/>
    <w:rsid w:val="00332AC8"/>
    <w:rsid w:val="00372F44"/>
    <w:rsid w:val="00393E5D"/>
    <w:rsid w:val="003F2483"/>
    <w:rsid w:val="0040095C"/>
    <w:rsid w:val="004365C0"/>
    <w:rsid w:val="00445C79"/>
    <w:rsid w:val="004B51A8"/>
    <w:rsid w:val="00540162"/>
    <w:rsid w:val="005A3064"/>
    <w:rsid w:val="005B1E0C"/>
    <w:rsid w:val="00602993"/>
    <w:rsid w:val="00673063"/>
    <w:rsid w:val="006842A9"/>
    <w:rsid w:val="007364FA"/>
    <w:rsid w:val="00797D54"/>
    <w:rsid w:val="00800998"/>
    <w:rsid w:val="0081024F"/>
    <w:rsid w:val="00836C0E"/>
    <w:rsid w:val="008407D3"/>
    <w:rsid w:val="00873E70"/>
    <w:rsid w:val="0089199D"/>
    <w:rsid w:val="008B7EDB"/>
    <w:rsid w:val="00903EF1"/>
    <w:rsid w:val="009065B3"/>
    <w:rsid w:val="00960AC5"/>
    <w:rsid w:val="009C723C"/>
    <w:rsid w:val="00A16698"/>
    <w:rsid w:val="00B6421C"/>
    <w:rsid w:val="00BA3947"/>
    <w:rsid w:val="00BE1B41"/>
    <w:rsid w:val="00BE339C"/>
    <w:rsid w:val="00BF4647"/>
    <w:rsid w:val="00DA205B"/>
    <w:rsid w:val="00E06BEC"/>
    <w:rsid w:val="00E149C7"/>
    <w:rsid w:val="00E931DA"/>
    <w:rsid w:val="00EA1E85"/>
    <w:rsid w:val="00EA2A6D"/>
    <w:rsid w:val="00EB5A22"/>
    <w:rsid w:val="00F43124"/>
    <w:rsid w:val="00F91FD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DC24-AB37-4B7B-AF4D-980F46FF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3</cp:revision>
  <dcterms:created xsi:type="dcterms:W3CDTF">2015-05-05T10:10:00Z</dcterms:created>
  <dcterms:modified xsi:type="dcterms:W3CDTF">2015-05-05T10:11:00Z</dcterms:modified>
</cp:coreProperties>
</file>